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A751" w14:textId="77777777" w:rsidR="00285CB3" w:rsidRDefault="00C45D9B">
      <w:pPr>
        <w:widowControl w:val="0"/>
        <w:pBdr>
          <w:top w:val="nil"/>
          <w:left w:val="nil"/>
          <w:bottom w:val="nil"/>
          <w:right w:val="nil"/>
          <w:between w:val="nil"/>
        </w:pBdr>
        <w:spacing w:after="100"/>
        <w:jc w:val="center"/>
        <w:rPr>
          <w:rFonts w:ascii="Times" w:eastAsia="Times" w:hAnsi="Times" w:cs="Times"/>
          <w:color w:val="000000"/>
          <w:sz w:val="36"/>
          <w:szCs w:val="36"/>
          <w:u w:val="single"/>
        </w:rPr>
      </w:pPr>
      <w:r>
        <w:rPr>
          <w:rFonts w:ascii="Times" w:eastAsia="Times" w:hAnsi="Times" w:cs="Times"/>
          <w:sz w:val="36"/>
          <w:szCs w:val="36"/>
          <w:u w:val="single"/>
        </w:rPr>
        <w:t>SEPTFEST 2019</w:t>
      </w:r>
      <w:r>
        <w:rPr>
          <w:rFonts w:ascii="Times" w:eastAsia="Times" w:hAnsi="Times" w:cs="Times"/>
          <w:sz w:val="36"/>
          <w:szCs w:val="36"/>
          <w:u w:val="single"/>
        </w:rPr>
        <w:t xml:space="preserve"> Vendor </w:t>
      </w:r>
      <w:r>
        <w:rPr>
          <w:rFonts w:ascii="Times" w:eastAsia="Times" w:hAnsi="Times" w:cs="Times"/>
          <w:color w:val="000000"/>
          <w:sz w:val="36"/>
          <w:szCs w:val="36"/>
          <w:u w:val="single"/>
        </w:rPr>
        <w:t>Rules and Regulations</w:t>
      </w:r>
    </w:p>
    <w:p w14:paraId="5EDAA39E" w14:textId="00468287" w:rsidR="00285CB3" w:rsidRDefault="00C45D9B">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sz w:val="24"/>
          <w:szCs w:val="24"/>
        </w:rPr>
        <w:t>Payment of the electronic</w:t>
      </w:r>
      <w:r>
        <w:rPr>
          <w:rFonts w:ascii="Times" w:eastAsia="Times" w:hAnsi="Times" w:cs="Times"/>
          <w:i/>
          <w:sz w:val="24"/>
          <w:szCs w:val="24"/>
        </w:rPr>
        <w:t xml:space="preserve"> invoice will</w:t>
      </w:r>
      <w:r>
        <w:rPr>
          <w:rFonts w:ascii="Times" w:eastAsia="Times" w:hAnsi="Times" w:cs="Times"/>
          <w:i/>
          <w:sz w:val="24"/>
          <w:szCs w:val="24"/>
        </w:rPr>
        <w:t xml:space="preserve"> serve as confirmation that the following Rules &amp; Regulations have been read in their entirety and you agree to abide by them.</w:t>
      </w:r>
    </w:p>
    <w:p w14:paraId="04C3D266" w14:textId="77777777" w:rsidR="00285CB3" w:rsidRDefault="00C45D9B">
      <w:pPr>
        <w:widowControl w:val="0"/>
        <w:pBdr>
          <w:top w:val="nil"/>
          <w:left w:val="nil"/>
          <w:bottom w:val="nil"/>
          <w:right w:val="nil"/>
          <w:between w:val="nil"/>
        </w:pBdr>
        <w:spacing w:after="100"/>
        <w:rPr>
          <w:rFonts w:ascii="Times" w:eastAsia="Times" w:hAnsi="Times" w:cs="Times"/>
          <w:color w:val="000000"/>
          <w:sz w:val="28"/>
          <w:szCs w:val="28"/>
        </w:rPr>
      </w:pPr>
      <w:r>
        <w:rPr>
          <w:rFonts w:ascii="Times" w:eastAsia="Times" w:hAnsi="Times" w:cs="Times"/>
          <w:color w:val="000000"/>
          <w:sz w:val="28"/>
          <w:szCs w:val="28"/>
        </w:rPr>
        <w:t>➢</w:t>
      </w:r>
      <w:r>
        <w:rPr>
          <w:rFonts w:ascii="Times" w:eastAsia="Times" w:hAnsi="Times" w:cs="Times"/>
          <w:color w:val="000000"/>
          <w:sz w:val="28"/>
          <w:szCs w:val="28"/>
        </w:rPr>
        <w:t xml:space="preserve"> All</w:t>
      </w:r>
      <w:r>
        <w:rPr>
          <w:rFonts w:ascii="Times" w:eastAsia="Times" w:hAnsi="Times" w:cs="Times"/>
          <w:color w:val="000000"/>
          <w:sz w:val="28"/>
          <w:szCs w:val="28"/>
        </w:rPr>
        <w:t xml:space="preserve"> Food Vendors must be located in a </w:t>
      </w:r>
      <w:proofErr w:type="spellStart"/>
      <w:proofErr w:type="gramStart"/>
      <w:r>
        <w:rPr>
          <w:rFonts w:ascii="Times" w:eastAsia="Times" w:hAnsi="Times" w:cs="Times"/>
          <w:color w:val="000000"/>
          <w:sz w:val="28"/>
          <w:szCs w:val="28"/>
        </w:rPr>
        <w:t>self contained</w:t>
      </w:r>
      <w:proofErr w:type="spellEnd"/>
      <w:proofErr w:type="gramEnd"/>
      <w:r>
        <w:rPr>
          <w:rFonts w:ascii="Times" w:eastAsia="Times" w:hAnsi="Times" w:cs="Times"/>
          <w:color w:val="000000"/>
          <w:sz w:val="28"/>
          <w:szCs w:val="28"/>
        </w:rPr>
        <w:t xml:space="preserve"> Food Truck/Trailer. (no</w:t>
      </w:r>
    </w:p>
    <w:p w14:paraId="676B390B"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 xml:space="preserve">food booths/tables- unless previously approved) All food vendors must have proof of a $1,000,000 Certificate of Insurance. Food and snack food vendors are responsible for any health </w:t>
      </w:r>
      <w:r>
        <w:rPr>
          <w:rFonts w:ascii="Times" w:eastAsia="Times" w:hAnsi="Times" w:cs="Times"/>
          <w:color w:val="363435"/>
          <w:sz w:val="28"/>
          <w:szCs w:val="28"/>
        </w:rPr>
        <w:t>inspections that may occur. Please contact the Jackson County Department of Environmental Health at 816-847-7070 for your application for a temporary food permit. All food and snack vendors should be prepared for a health inspection and should be complying</w:t>
      </w:r>
      <w:r>
        <w:rPr>
          <w:rFonts w:ascii="Times" w:eastAsia="Times" w:hAnsi="Times" w:cs="Times"/>
          <w:color w:val="363435"/>
          <w:sz w:val="28"/>
          <w:szCs w:val="28"/>
        </w:rPr>
        <w:t xml:space="preserve"> with all rules and regulations of health inspection. Vendors using an open </w:t>
      </w:r>
      <w:proofErr w:type="gramStart"/>
      <w:r>
        <w:rPr>
          <w:rFonts w:ascii="Times" w:eastAsia="Times" w:hAnsi="Times" w:cs="Times"/>
          <w:color w:val="363435"/>
          <w:sz w:val="28"/>
          <w:szCs w:val="28"/>
        </w:rPr>
        <w:t>flame</w:t>
      </w:r>
      <w:proofErr w:type="gramEnd"/>
      <w:r>
        <w:rPr>
          <w:rFonts w:ascii="Times" w:eastAsia="Times" w:hAnsi="Times" w:cs="Times"/>
          <w:color w:val="363435"/>
          <w:sz w:val="28"/>
          <w:szCs w:val="28"/>
        </w:rPr>
        <w:t xml:space="preserve"> or any cooking equipment must furnish an all-purpose dry chemical fire extinguisher, with at least a 2-A 10 BC rating. All ground surfaces utilized by the vendor must be prot</w:t>
      </w:r>
      <w:r>
        <w:rPr>
          <w:rFonts w:ascii="Times" w:eastAsia="Times" w:hAnsi="Times" w:cs="Times"/>
          <w:color w:val="363435"/>
          <w:sz w:val="28"/>
          <w:szCs w:val="28"/>
        </w:rPr>
        <w:t xml:space="preserve">ected from grease or oil. The vendor is responsible for all grease and oil clean-up AND REMOVAL FROM FESTIVAL AREA. VENDORS LEAVING A SOILED AREA WILL NOT BE INVITED BACK! </w:t>
      </w:r>
      <w:proofErr w:type="gramStart"/>
      <w:r>
        <w:rPr>
          <w:rFonts w:ascii="Times" w:eastAsia="Times" w:hAnsi="Times" w:cs="Times"/>
          <w:color w:val="363435"/>
          <w:sz w:val="28"/>
          <w:szCs w:val="28"/>
        </w:rPr>
        <w:t>WASTE WATER</w:t>
      </w:r>
      <w:proofErr w:type="gramEnd"/>
      <w:r>
        <w:rPr>
          <w:rFonts w:ascii="Times" w:eastAsia="Times" w:hAnsi="Times" w:cs="Times"/>
          <w:color w:val="363435"/>
          <w:sz w:val="28"/>
          <w:szCs w:val="28"/>
        </w:rPr>
        <w:t xml:space="preserve"> MUST BE IN CONTAINERS AND REMOVED FROM FESTIVAL AREA BY VENDOR. </w:t>
      </w:r>
    </w:p>
    <w:p w14:paraId="1778385C"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Vehic</w:t>
      </w:r>
      <w:r>
        <w:rPr>
          <w:rFonts w:ascii="Times" w:eastAsia="Times" w:hAnsi="Times" w:cs="Times"/>
          <w:color w:val="363435"/>
          <w:sz w:val="28"/>
          <w:szCs w:val="28"/>
        </w:rPr>
        <w:t xml:space="preserve">les are prohibited from parking within the festival area prior to their assigned set-up time Saturday morning. Set up times will be assigned a week before the festival. You will receive your time slot in the mail, email or by telephone. </w:t>
      </w:r>
    </w:p>
    <w:p w14:paraId="7A16E155"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The hours of the</w:t>
      </w:r>
      <w:r>
        <w:rPr>
          <w:rFonts w:ascii="Times" w:eastAsia="Times" w:hAnsi="Times" w:cs="Times"/>
          <w:color w:val="363435"/>
          <w:sz w:val="28"/>
          <w:szCs w:val="28"/>
        </w:rPr>
        <w:t xml:space="preserve"> festival for </w:t>
      </w:r>
      <w:r>
        <w:rPr>
          <w:rFonts w:ascii="Times" w:eastAsia="Times" w:hAnsi="Times" w:cs="Times"/>
          <w:color w:val="363435"/>
          <w:sz w:val="28"/>
          <w:szCs w:val="28"/>
        </w:rPr>
        <w:t xml:space="preserve">ALL </w:t>
      </w:r>
      <w:r>
        <w:rPr>
          <w:rFonts w:ascii="Times" w:eastAsia="Times" w:hAnsi="Times" w:cs="Times"/>
          <w:color w:val="363435"/>
          <w:sz w:val="28"/>
          <w:szCs w:val="28"/>
        </w:rPr>
        <w:t>vendors:</w:t>
      </w:r>
    </w:p>
    <w:p w14:paraId="64322D4F" w14:textId="0B71E497" w:rsidR="00285CB3" w:rsidRDefault="00C45D9B">
      <w:pPr>
        <w:widowControl w:val="0"/>
        <w:pBdr>
          <w:top w:val="nil"/>
          <w:left w:val="nil"/>
          <w:bottom w:val="nil"/>
          <w:right w:val="nil"/>
          <w:between w:val="nil"/>
        </w:pBdr>
        <w:spacing w:after="100"/>
        <w:ind w:left="720" w:firstLine="720"/>
        <w:rPr>
          <w:rFonts w:ascii="Times" w:eastAsia="Times" w:hAnsi="Times" w:cs="Times"/>
          <w:color w:val="363435"/>
          <w:sz w:val="28"/>
          <w:szCs w:val="28"/>
        </w:rPr>
      </w:pPr>
      <w:r>
        <w:rPr>
          <w:rFonts w:ascii="Times" w:eastAsia="Times" w:hAnsi="Times" w:cs="Times"/>
          <w:color w:val="363435"/>
          <w:sz w:val="28"/>
          <w:szCs w:val="28"/>
        </w:rPr>
        <w:t>Saturday, September 21, 2019</w:t>
      </w:r>
      <w:r>
        <w:rPr>
          <w:rFonts w:ascii="Times" w:eastAsia="Times" w:hAnsi="Times" w:cs="Times"/>
          <w:color w:val="363435"/>
          <w:sz w:val="28"/>
          <w:szCs w:val="28"/>
        </w:rPr>
        <w:t>-</w:t>
      </w:r>
      <w:r>
        <w:rPr>
          <w:rFonts w:ascii="Times" w:eastAsia="Times" w:hAnsi="Times" w:cs="Times"/>
          <w:color w:val="363435"/>
          <w:sz w:val="28"/>
          <w:szCs w:val="28"/>
        </w:rPr>
        <w:t xml:space="preserve"> 10:00 a.m.-10:00 </w:t>
      </w:r>
      <w:proofErr w:type="spellStart"/>
      <w:r>
        <w:rPr>
          <w:rFonts w:ascii="Times" w:eastAsia="Times" w:hAnsi="Times" w:cs="Times"/>
          <w:color w:val="363435"/>
          <w:sz w:val="28"/>
          <w:szCs w:val="28"/>
        </w:rPr>
        <w:t>p.m</w:t>
      </w:r>
      <w:proofErr w:type="spellEnd"/>
      <w:r>
        <w:rPr>
          <w:rFonts w:ascii="Times" w:eastAsia="Times" w:hAnsi="Times" w:cs="Times"/>
          <w:color w:val="363435"/>
          <w:sz w:val="28"/>
          <w:szCs w:val="28"/>
        </w:rPr>
        <w:t xml:space="preserve"> </w:t>
      </w:r>
    </w:p>
    <w:p w14:paraId="740115C0"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All</w:t>
      </w:r>
      <w:r>
        <w:rPr>
          <w:rFonts w:ascii="Times" w:eastAsia="Times" w:hAnsi="Times" w:cs="Times"/>
          <w:color w:val="363435"/>
          <w:sz w:val="28"/>
          <w:szCs w:val="28"/>
        </w:rPr>
        <w:t xml:space="preserve"> </w:t>
      </w:r>
      <w:r>
        <w:rPr>
          <w:rFonts w:ascii="Times" w:eastAsia="Times" w:hAnsi="Times" w:cs="Times"/>
          <w:color w:val="363435"/>
          <w:sz w:val="28"/>
          <w:szCs w:val="28"/>
        </w:rPr>
        <w:t xml:space="preserve">booths must remain UP AND MANNED during these hours and cannot be taken down or have merchandise removed without express permission from the Chairman, Co-Chairman, or a Chamber Member. </w:t>
      </w:r>
    </w:p>
    <w:p w14:paraId="68AC4FB9"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Booths must be taken down and removed from the festival area by 10:3</w:t>
      </w:r>
      <w:r>
        <w:rPr>
          <w:rFonts w:ascii="Times" w:eastAsia="Times" w:hAnsi="Times" w:cs="Times"/>
          <w:color w:val="363435"/>
          <w:sz w:val="28"/>
          <w:szCs w:val="28"/>
        </w:rPr>
        <w:t xml:space="preserve">0 p.m. Saturday night. To allow the streets to reopen and the Committee to finish cleaning up the fair area as promptly as possible. </w:t>
      </w:r>
    </w:p>
    <w:p w14:paraId="357B587B"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The </w:t>
      </w:r>
      <w:proofErr w:type="spellStart"/>
      <w:r>
        <w:rPr>
          <w:rFonts w:ascii="Times" w:eastAsia="Times" w:hAnsi="Times" w:cs="Times"/>
          <w:color w:val="363435"/>
          <w:sz w:val="28"/>
          <w:szCs w:val="28"/>
        </w:rPr>
        <w:t>SeptemberFest</w:t>
      </w:r>
      <w:proofErr w:type="spellEnd"/>
      <w:r>
        <w:rPr>
          <w:rFonts w:ascii="Times" w:eastAsia="Times" w:hAnsi="Times" w:cs="Times"/>
          <w:color w:val="363435"/>
          <w:sz w:val="28"/>
          <w:szCs w:val="28"/>
        </w:rPr>
        <w:t xml:space="preserve"> Community Days Committee provides the space only; we do not provide the booth/table/tent/canopy. We as</w:t>
      </w:r>
      <w:r>
        <w:rPr>
          <w:rFonts w:ascii="Times" w:eastAsia="Times" w:hAnsi="Times" w:cs="Times"/>
          <w:color w:val="363435"/>
          <w:sz w:val="28"/>
          <w:szCs w:val="28"/>
        </w:rPr>
        <w:t xml:space="preserve">k that ONLY fluorescent or LED </w:t>
      </w:r>
      <w:r>
        <w:rPr>
          <w:rFonts w:ascii="Times" w:eastAsia="Times" w:hAnsi="Times" w:cs="Times"/>
          <w:color w:val="363435"/>
          <w:sz w:val="28"/>
          <w:szCs w:val="28"/>
        </w:rPr>
        <w:lastRenderedPageBreak/>
        <w:t xml:space="preserve">lights be used. </w:t>
      </w:r>
    </w:p>
    <w:p w14:paraId="57FE2C37" w14:textId="5D8A77C1" w:rsidR="00285CB3" w:rsidRDefault="00C45D9B">
      <w:pPr>
        <w:widowControl w:val="0"/>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The </w:t>
      </w:r>
      <w:proofErr w:type="spellStart"/>
      <w:r>
        <w:rPr>
          <w:rFonts w:ascii="Times" w:eastAsia="Times" w:hAnsi="Times" w:cs="Times"/>
          <w:color w:val="363435"/>
          <w:sz w:val="28"/>
          <w:szCs w:val="28"/>
        </w:rPr>
        <w:t>SeptemberFest</w:t>
      </w:r>
      <w:proofErr w:type="spellEnd"/>
      <w:r>
        <w:rPr>
          <w:rFonts w:ascii="Times" w:eastAsia="Times" w:hAnsi="Times" w:cs="Times"/>
          <w:color w:val="363435"/>
          <w:sz w:val="28"/>
          <w:szCs w:val="28"/>
        </w:rPr>
        <w:t xml:space="preserve"> Community Days Committee WILL PROVIDE each 10’ x 10’ booth with one electrical plug-in and 100 watts of electricity.  ALL additional electrical needs must be requested, approved, and paid for by September 16, 2019</w:t>
      </w:r>
      <w:r>
        <w:rPr>
          <w:rFonts w:ascii="Times" w:eastAsia="Times" w:hAnsi="Times" w:cs="Times"/>
          <w:color w:val="363435"/>
          <w:sz w:val="28"/>
          <w:szCs w:val="28"/>
        </w:rPr>
        <w:t>.  GENERATORS ARE NOT ALL</w:t>
      </w:r>
      <w:r>
        <w:rPr>
          <w:rFonts w:ascii="Times" w:eastAsia="Times" w:hAnsi="Times" w:cs="Times"/>
          <w:color w:val="363435"/>
          <w:sz w:val="28"/>
          <w:szCs w:val="28"/>
        </w:rPr>
        <w:t>OWED without prior approval.</w:t>
      </w:r>
    </w:p>
    <w:p w14:paraId="4CF32966" w14:textId="77777777" w:rsidR="00285CB3" w:rsidRDefault="00C45D9B">
      <w:pPr>
        <w:widowControl w:val="0"/>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Vendors are responsible for bringing any extension cords needed.  The </w:t>
      </w:r>
      <w:proofErr w:type="spellStart"/>
      <w:r>
        <w:rPr>
          <w:rFonts w:ascii="Times" w:eastAsia="Times" w:hAnsi="Times" w:cs="Times"/>
          <w:color w:val="363435"/>
          <w:sz w:val="28"/>
          <w:szCs w:val="28"/>
        </w:rPr>
        <w:t>SeptemberFest</w:t>
      </w:r>
      <w:proofErr w:type="spellEnd"/>
      <w:r>
        <w:rPr>
          <w:rFonts w:ascii="Times" w:eastAsia="Times" w:hAnsi="Times" w:cs="Times"/>
          <w:color w:val="363435"/>
          <w:sz w:val="28"/>
          <w:szCs w:val="28"/>
        </w:rPr>
        <w:t xml:space="preserve"> Community Committee will NOT be able to provide them for you.</w:t>
      </w:r>
    </w:p>
    <w:p w14:paraId="27880BB8" w14:textId="24A3BA7B"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Like vendors will be allowed but NO DUPLICATE vendors (i.e. two Scentsy Consultants) Oak Grove Resi</w:t>
      </w:r>
      <w:r>
        <w:rPr>
          <w:rFonts w:ascii="Times" w:eastAsia="Times" w:hAnsi="Times" w:cs="Times"/>
          <w:color w:val="363435"/>
          <w:sz w:val="28"/>
          <w:szCs w:val="28"/>
        </w:rPr>
        <w:t xml:space="preserve">dents and Oak Grove Chamber of Commerce members will have </w:t>
      </w:r>
      <w:proofErr w:type="gramStart"/>
      <w:r>
        <w:rPr>
          <w:rFonts w:ascii="Times" w:eastAsia="Times" w:hAnsi="Times" w:cs="Times"/>
          <w:color w:val="363435"/>
          <w:sz w:val="28"/>
          <w:szCs w:val="28"/>
        </w:rPr>
        <w:t>first priority</w:t>
      </w:r>
      <w:proofErr w:type="gramEnd"/>
      <w:r>
        <w:rPr>
          <w:rFonts w:ascii="Times" w:eastAsia="Times" w:hAnsi="Times" w:cs="Times"/>
          <w:color w:val="363435"/>
          <w:sz w:val="28"/>
          <w:szCs w:val="28"/>
        </w:rPr>
        <w:t xml:space="preserve"> until </w:t>
      </w:r>
      <w:r>
        <w:rPr>
          <w:rFonts w:ascii="Times" w:eastAsia="Times" w:hAnsi="Times" w:cs="Times"/>
          <w:color w:val="363435"/>
          <w:sz w:val="28"/>
          <w:szCs w:val="28"/>
        </w:rPr>
        <w:t>July 1, 2019</w:t>
      </w:r>
      <w:r>
        <w:rPr>
          <w:rFonts w:ascii="Times" w:eastAsia="Times" w:hAnsi="Times" w:cs="Times"/>
          <w:color w:val="363435"/>
          <w:sz w:val="28"/>
          <w:szCs w:val="28"/>
        </w:rPr>
        <w:t>.</w:t>
      </w:r>
    </w:p>
    <w:p w14:paraId="29364745" w14:textId="2ECCD95C"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NO leaving booth and walking into </w:t>
      </w:r>
      <w:proofErr w:type="gramStart"/>
      <w:r>
        <w:rPr>
          <w:rFonts w:ascii="Times" w:eastAsia="Times" w:hAnsi="Times" w:cs="Times"/>
          <w:color w:val="363435"/>
          <w:sz w:val="28"/>
          <w:szCs w:val="28"/>
        </w:rPr>
        <w:t>walk way</w:t>
      </w:r>
      <w:proofErr w:type="gramEnd"/>
      <w:r>
        <w:rPr>
          <w:rFonts w:ascii="Times" w:eastAsia="Times" w:hAnsi="Times" w:cs="Times"/>
          <w:color w:val="363435"/>
          <w:sz w:val="28"/>
          <w:szCs w:val="28"/>
        </w:rPr>
        <w:t xml:space="preserve"> (Broadway) </w:t>
      </w:r>
      <w:r>
        <w:rPr>
          <w:rFonts w:ascii="Times" w:eastAsia="Times" w:hAnsi="Times" w:cs="Times"/>
          <w:color w:val="363435"/>
          <w:sz w:val="28"/>
          <w:szCs w:val="28"/>
        </w:rPr>
        <w:t xml:space="preserve">to promote business. </w:t>
      </w:r>
    </w:p>
    <w:p w14:paraId="2258E91A"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Vendors will not be allowed to SELL or DISPLAY items that are deemed by </w:t>
      </w:r>
      <w:proofErr w:type="spellStart"/>
      <w:r>
        <w:rPr>
          <w:rFonts w:ascii="Times" w:eastAsia="Times" w:hAnsi="Times" w:cs="Times"/>
          <w:color w:val="363435"/>
          <w:sz w:val="28"/>
          <w:szCs w:val="28"/>
        </w:rPr>
        <w:t>SeptemberFest</w:t>
      </w:r>
      <w:proofErr w:type="spellEnd"/>
      <w:r>
        <w:rPr>
          <w:rFonts w:ascii="Times" w:eastAsia="Times" w:hAnsi="Times" w:cs="Times"/>
          <w:color w:val="363435"/>
          <w:sz w:val="28"/>
          <w:szCs w:val="28"/>
        </w:rPr>
        <w:t xml:space="preserve"> Communit</w:t>
      </w:r>
      <w:r>
        <w:rPr>
          <w:rFonts w:ascii="Times" w:eastAsia="Times" w:hAnsi="Times" w:cs="Times"/>
          <w:color w:val="363435"/>
          <w:sz w:val="28"/>
          <w:szCs w:val="28"/>
        </w:rPr>
        <w:t xml:space="preserve">y Days Committee members (left to the discretion of the </w:t>
      </w:r>
      <w:proofErr w:type="spellStart"/>
      <w:r>
        <w:rPr>
          <w:rFonts w:ascii="Times" w:eastAsia="Times" w:hAnsi="Times" w:cs="Times"/>
          <w:color w:val="363435"/>
          <w:sz w:val="28"/>
          <w:szCs w:val="28"/>
        </w:rPr>
        <w:t>SeptemberFest</w:t>
      </w:r>
      <w:proofErr w:type="spellEnd"/>
      <w:r>
        <w:rPr>
          <w:rFonts w:ascii="Times" w:eastAsia="Times" w:hAnsi="Times" w:cs="Times"/>
          <w:color w:val="363435"/>
          <w:sz w:val="28"/>
          <w:szCs w:val="28"/>
        </w:rPr>
        <w:t xml:space="preserve"> Community Days Committee) to be OBSCENE, CONTROVERSIAL, DANGEROUS or ILLEGAL. Items expressly prohibited from sale or display include, but are not limited </w:t>
      </w:r>
      <w:proofErr w:type="gramStart"/>
      <w:r>
        <w:rPr>
          <w:rFonts w:ascii="Times" w:eastAsia="Times" w:hAnsi="Times" w:cs="Times"/>
          <w:color w:val="363435"/>
          <w:sz w:val="28"/>
          <w:szCs w:val="28"/>
        </w:rPr>
        <w:t>to ,</w:t>
      </w:r>
      <w:proofErr w:type="gramEnd"/>
      <w:r>
        <w:rPr>
          <w:rFonts w:ascii="Times" w:eastAsia="Times" w:hAnsi="Times" w:cs="Times"/>
          <w:color w:val="363435"/>
          <w:sz w:val="28"/>
          <w:szCs w:val="28"/>
        </w:rPr>
        <w:t xml:space="preserve"> throwing stars, switchblad</w:t>
      </w:r>
      <w:r>
        <w:rPr>
          <w:rFonts w:ascii="Times" w:eastAsia="Times" w:hAnsi="Times" w:cs="Times"/>
          <w:color w:val="363435"/>
          <w:sz w:val="28"/>
          <w:szCs w:val="28"/>
        </w:rPr>
        <w:t xml:space="preserve">es, spring-powered knives, nun chucks, butterfly knives, silly string, water weenies, and explosive devices such as fireworks, including stink bombs. ALL BOOTHS MUST BE IN GOOD TASTE! </w:t>
      </w:r>
    </w:p>
    <w:p w14:paraId="47F3456A" w14:textId="74C3E284"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No microphones, bullhorns, loudspeakers, or any other magnification o</w:t>
      </w:r>
      <w:r>
        <w:rPr>
          <w:rFonts w:ascii="Times" w:eastAsia="Times" w:hAnsi="Times" w:cs="Times"/>
          <w:color w:val="363435"/>
          <w:sz w:val="28"/>
          <w:szCs w:val="28"/>
        </w:rPr>
        <w:t>f sound will be allowed other than the planned entertainment at the stage areas. All music and the projections of sound must be contained within the booth and not be able to be heard outside the boundaries of the booth, unless approved by festival official</w:t>
      </w:r>
      <w:r>
        <w:rPr>
          <w:rFonts w:ascii="Times" w:eastAsia="Times" w:hAnsi="Times" w:cs="Times"/>
          <w:color w:val="363435"/>
          <w:sz w:val="28"/>
          <w:szCs w:val="28"/>
        </w:rPr>
        <w:t>s. ➢ Application/contract must be filled out completely or it will not be considered until</w:t>
      </w:r>
      <w:r>
        <w:rPr>
          <w:rFonts w:ascii="Times" w:eastAsia="Times" w:hAnsi="Times" w:cs="Times"/>
          <w:color w:val="363435"/>
          <w:sz w:val="28"/>
          <w:szCs w:val="28"/>
        </w:rPr>
        <w:t xml:space="preserve"> all money is</w:t>
      </w:r>
      <w:r>
        <w:rPr>
          <w:rFonts w:ascii="Times" w:eastAsia="Times" w:hAnsi="Times" w:cs="Times"/>
          <w:color w:val="363435"/>
          <w:sz w:val="28"/>
          <w:szCs w:val="28"/>
        </w:rPr>
        <w:t xml:space="preserve"> paid </w:t>
      </w:r>
      <w:r>
        <w:rPr>
          <w:rFonts w:ascii="Times" w:eastAsia="Times" w:hAnsi="Times" w:cs="Times"/>
          <w:color w:val="363435"/>
          <w:sz w:val="28"/>
          <w:szCs w:val="28"/>
        </w:rPr>
        <w:t xml:space="preserve">IN FULL ONLINE for your space to be officially reserved. </w:t>
      </w:r>
      <w:r>
        <w:rPr>
          <w:rFonts w:ascii="Times" w:eastAsia="Times" w:hAnsi="Times" w:cs="Times"/>
          <w:color w:val="363435"/>
          <w:sz w:val="28"/>
          <w:szCs w:val="28"/>
        </w:rPr>
        <w:t>Please remember, you MUST be in attendance the entire time.</w:t>
      </w:r>
      <w:r>
        <w:rPr>
          <w:rFonts w:ascii="Times" w:eastAsia="Times" w:hAnsi="Times" w:cs="Times"/>
          <w:color w:val="363435"/>
          <w:sz w:val="28"/>
          <w:szCs w:val="28"/>
        </w:rPr>
        <w:t xml:space="preserve"> (unless especially approved prior to the event by the </w:t>
      </w:r>
      <w:proofErr w:type="spellStart"/>
      <w:r>
        <w:rPr>
          <w:rFonts w:ascii="Times" w:eastAsia="Times" w:hAnsi="Times" w:cs="Times"/>
          <w:color w:val="363435"/>
          <w:sz w:val="28"/>
          <w:szCs w:val="28"/>
        </w:rPr>
        <w:t>SeptemberFest</w:t>
      </w:r>
      <w:proofErr w:type="spellEnd"/>
      <w:r>
        <w:rPr>
          <w:rFonts w:ascii="Times" w:eastAsia="Times" w:hAnsi="Times" w:cs="Times"/>
          <w:color w:val="363435"/>
          <w:sz w:val="28"/>
          <w:szCs w:val="28"/>
        </w:rPr>
        <w:t xml:space="preserve"> Committee) and are only allowed to leave with Chamber authorization. </w:t>
      </w:r>
    </w:p>
    <w:p w14:paraId="5ABACB79" w14:textId="7F4E2ABE" w:rsidR="00285CB3" w:rsidRDefault="00C45D9B">
      <w:pPr>
        <w:widowControl w:val="0"/>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VENDOR REGISTRATION DEADLINE- SEPTEMBER 16</w:t>
      </w:r>
      <w:r>
        <w:rPr>
          <w:rFonts w:ascii="Times" w:eastAsia="Times" w:hAnsi="Times" w:cs="Times"/>
          <w:color w:val="363435"/>
          <w:sz w:val="28"/>
          <w:szCs w:val="28"/>
        </w:rPr>
        <w:t>, 2019</w:t>
      </w:r>
      <w:r>
        <w:rPr>
          <w:rFonts w:ascii="Times" w:eastAsia="Times" w:hAnsi="Times" w:cs="Times"/>
          <w:color w:val="363435"/>
          <w:sz w:val="28"/>
          <w:szCs w:val="28"/>
        </w:rPr>
        <w:t xml:space="preserve"> (online</w:t>
      </w:r>
      <w:r>
        <w:rPr>
          <w:rFonts w:ascii="Times" w:eastAsia="Times" w:hAnsi="Times" w:cs="Times"/>
          <w:color w:val="363435"/>
          <w:sz w:val="28"/>
          <w:szCs w:val="28"/>
        </w:rPr>
        <w:t xml:space="preserve"> payment must be received by this date or your space will be forfeited)</w:t>
      </w:r>
    </w:p>
    <w:p w14:paraId="4B1CC43D" w14:textId="24618580"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NO REFUNDS AFTER AUGUST</w:t>
      </w:r>
      <w:r>
        <w:rPr>
          <w:rFonts w:ascii="Times" w:eastAsia="Times" w:hAnsi="Times" w:cs="Times"/>
          <w:color w:val="363435"/>
          <w:sz w:val="28"/>
          <w:szCs w:val="28"/>
        </w:rPr>
        <w:t xml:space="preserve"> 1, 2019……</w:t>
      </w:r>
      <w:r>
        <w:rPr>
          <w:rFonts w:ascii="Times" w:eastAsia="Times" w:hAnsi="Times" w:cs="Times"/>
          <w:color w:val="363435"/>
          <w:sz w:val="28"/>
          <w:szCs w:val="28"/>
        </w:rPr>
        <w:t xml:space="preserve"> PERIOD! </w:t>
      </w:r>
    </w:p>
    <w:p w14:paraId="29A1257D" w14:textId="05B579FD"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lastRenderedPageBreak/>
        <w:t>➢</w:t>
      </w:r>
      <w:r>
        <w:rPr>
          <w:rFonts w:ascii="Times" w:eastAsia="Times" w:hAnsi="Times" w:cs="Times"/>
          <w:color w:val="363435"/>
          <w:sz w:val="28"/>
          <w:szCs w:val="28"/>
        </w:rPr>
        <w:t xml:space="preserve"> No changes in electrical requirements after September 16, 2019</w:t>
      </w:r>
      <w:bookmarkStart w:id="0" w:name="_GoBack"/>
      <w:bookmarkEnd w:id="0"/>
      <w:r>
        <w:rPr>
          <w:rFonts w:ascii="Times" w:eastAsia="Times" w:hAnsi="Times" w:cs="Times"/>
          <w:color w:val="363435"/>
          <w:sz w:val="28"/>
          <w:szCs w:val="28"/>
        </w:rPr>
        <w:t>.</w:t>
      </w:r>
    </w:p>
    <w:p w14:paraId="2627F145"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All booth workers will obey the direction of any member of the </w:t>
      </w:r>
      <w:proofErr w:type="spellStart"/>
      <w:r>
        <w:rPr>
          <w:rFonts w:ascii="Times" w:eastAsia="Times" w:hAnsi="Times" w:cs="Times"/>
          <w:color w:val="363435"/>
          <w:sz w:val="28"/>
          <w:szCs w:val="28"/>
        </w:rPr>
        <w:t>SeptemberFest</w:t>
      </w:r>
      <w:proofErr w:type="spellEnd"/>
    </w:p>
    <w:p w14:paraId="655FBB22" w14:textId="77777777" w:rsidR="00285CB3" w:rsidRDefault="00C45D9B">
      <w:pPr>
        <w:widowControl w:val="0"/>
        <w:pBdr>
          <w:top w:val="nil"/>
          <w:left w:val="nil"/>
          <w:bottom w:val="nil"/>
          <w:right w:val="nil"/>
          <w:between w:val="nil"/>
        </w:pBdr>
        <w:spacing w:after="100"/>
        <w:ind w:firstLine="360"/>
        <w:rPr>
          <w:rFonts w:ascii="Times" w:eastAsia="Times" w:hAnsi="Times" w:cs="Times"/>
          <w:color w:val="363435"/>
          <w:sz w:val="28"/>
          <w:szCs w:val="28"/>
        </w:rPr>
      </w:pPr>
      <w:r>
        <w:rPr>
          <w:rFonts w:ascii="Times" w:eastAsia="Times" w:hAnsi="Times" w:cs="Times"/>
          <w:color w:val="363435"/>
          <w:sz w:val="28"/>
          <w:szCs w:val="28"/>
        </w:rPr>
        <w:t>Commu</w:t>
      </w:r>
      <w:r>
        <w:rPr>
          <w:rFonts w:ascii="Times" w:eastAsia="Times" w:hAnsi="Times" w:cs="Times"/>
          <w:color w:val="363435"/>
          <w:sz w:val="28"/>
          <w:szCs w:val="28"/>
        </w:rPr>
        <w:t xml:space="preserve">nity Days Committee. </w:t>
      </w:r>
    </w:p>
    <w:p w14:paraId="249AE3BD"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All booth spaces will be checked regularly by members of the </w:t>
      </w:r>
      <w:proofErr w:type="spellStart"/>
      <w:r>
        <w:rPr>
          <w:rFonts w:ascii="Times" w:eastAsia="Times" w:hAnsi="Times" w:cs="Times"/>
          <w:color w:val="363435"/>
          <w:sz w:val="28"/>
          <w:szCs w:val="28"/>
        </w:rPr>
        <w:t>SeptemberFest</w:t>
      </w:r>
      <w:proofErr w:type="spellEnd"/>
    </w:p>
    <w:p w14:paraId="651FA213"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 xml:space="preserve">Community Days Committee during the festival. Written violation warnings will be issued as necessary. </w:t>
      </w:r>
    </w:p>
    <w:p w14:paraId="099999A2"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There will be no animals allowed unless especially a</w:t>
      </w:r>
      <w:r>
        <w:rPr>
          <w:rFonts w:ascii="Times" w:eastAsia="Times" w:hAnsi="Times" w:cs="Times"/>
          <w:color w:val="363435"/>
          <w:sz w:val="28"/>
          <w:szCs w:val="28"/>
        </w:rPr>
        <w:t xml:space="preserve">pproved by the committee for contest, shows or entertainment. Service animals </w:t>
      </w:r>
      <w:proofErr w:type="gramStart"/>
      <w:r>
        <w:rPr>
          <w:rFonts w:ascii="Times" w:eastAsia="Times" w:hAnsi="Times" w:cs="Times"/>
          <w:color w:val="363435"/>
          <w:sz w:val="28"/>
          <w:szCs w:val="28"/>
        </w:rPr>
        <w:t>are allowed at all times</w:t>
      </w:r>
      <w:proofErr w:type="gramEnd"/>
      <w:r>
        <w:rPr>
          <w:rFonts w:ascii="Times" w:eastAsia="Times" w:hAnsi="Times" w:cs="Times"/>
          <w:color w:val="363435"/>
          <w:sz w:val="28"/>
          <w:szCs w:val="28"/>
        </w:rPr>
        <w:t xml:space="preserve"> and patron must be able to produce proof of service training or status of animal. </w:t>
      </w:r>
    </w:p>
    <w:p w14:paraId="64A79073" w14:textId="77777777" w:rsidR="00285CB3" w:rsidRDefault="00C45D9B">
      <w:pPr>
        <w:widowControl w:val="0"/>
        <w:pBdr>
          <w:top w:val="nil"/>
          <w:left w:val="nil"/>
          <w:bottom w:val="nil"/>
          <w:right w:val="nil"/>
          <w:between w:val="nil"/>
        </w:pBdr>
        <w:spacing w:after="100"/>
        <w:rPr>
          <w:rFonts w:ascii="Times" w:eastAsia="Times" w:hAnsi="Times" w:cs="Times"/>
          <w:color w:val="363435"/>
          <w:sz w:val="28"/>
          <w:szCs w:val="28"/>
        </w:rPr>
      </w:pPr>
      <w:r>
        <w:rPr>
          <w:rFonts w:ascii="Times" w:eastAsia="Times" w:hAnsi="Times" w:cs="Times"/>
          <w:color w:val="363435"/>
          <w:sz w:val="28"/>
          <w:szCs w:val="28"/>
        </w:rPr>
        <w:t>➢</w:t>
      </w:r>
      <w:r>
        <w:rPr>
          <w:rFonts w:ascii="Times" w:eastAsia="Times" w:hAnsi="Times" w:cs="Times"/>
          <w:color w:val="363435"/>
          <w:sz w:val="28"/>
          <w:szCs w:val="28"/>
        </w:rPr>
        <w:t xml:space="preserve"> Violation of these rules and regulations will be in default of the a</w:t>
      </w:r>
      <w:r>
        <w:rPr>
          <w:rFonts w:ascii="Times" w:eastAsia="Times" w:hAnsi="Times" w:cs="Times"/>
          <w:color w:val="363435"/>
          <w:sz w:val="28"/>
          <w:szCs w:val="28"/>
        </w:rPr>
        <w:t>pplication/contract</w:t>
      </w:r>
      <w:r>
        <w:rPr>
          <w:rFonts w:ascii="Times" w:eastAsia="Times" w:hAnsi="Times" w:cs="Times"/>
          <w:color w:val="363435"/>
          <w:sz w:val="28"/>
          <w:szCs w:val="28"/>
        </w:rPr>
        <w:t xml:space="preserve"> </w:t>
      </w:r>
      <w:r>
        <w:rPr>
          <w:rFonts w:ascii="Times" w:eastAsia="Times" w:hAnsi="Times" w:cs="Times"/>
          <w:color w:val="363435"/>
          <w:sz w:val="28"/>
          <w:szCs w:val="28"/>
        </w:rPr>
        <w:t>agreement. Results may be immediate expulsion!</w:t>
      </w:r>
    </w:p>
    <w:sectPr w:rsidR="00285CB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B3"/>
    <w:rsid w:val="00285CB3"/>
    <w:rsid w:val="00C4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5B47"/>
  <w15:docId w15:val="{EF6383F2-1689-4EF5-A4C2-4A8A92BA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Stewart</dc:creator>
  <cp:lastModifiedBy>Teresa Stewart</cp:lastModifiedBy>
  <cp:revision>2</cp:revision>
  <dcterms:created xsi:type="dcterms:W3CDTF">2019-08-08T02:34:00Z</dcterms:created>
  <dcterms:modified xsi:type="dcterms:W3CDTF">2019-08-08T02:34:00Z</dcterms:modified>
</cp:coreProperties>
</file>